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27" w:rsidRPr="00902427" w:rsidRDefault="00902427" w:rsidP="00902427">
      <w:r w:rsidRPr="0090242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02427" w:rsidRPr="00902427" w:rsidTr="00902427">
        <w:trPr>
          <w:tblCellSpacing w:w="0" w:type="dxa"/>
        </w:trPr>
        <w:tc>
          <w:tcPr>
            <w:tcW w:w="2130" w:type="dxa"/>
            <w:hideMark/>
          </w:tcPr>
          <w:p w:rsidR="00902427" w:rsidRPr="00902427" w:rsidRDefault="00902427" w:rsidP="00902427">
            <w:r w:rsidRPr="00902427">
              <w:rPr>
                <w:b/>
                <w:bCs/>
              </w:rPr>
              <w:t>Ruling Number:</w:t>
            </w:r>
          </w:p>
        </w:tc>
        <w:tc>
          <w:tcPr>
            <w:tcW w:w="7980" w:type="dxa"/>
            <w:hideMark/>
          </w:tcPr>
          <w:p w:rsidR="00902427" w:rsidRPr="00902427" w:rsidRDefault="00902427" w:rsidP="00902427">
            <w:bookmarkStart w:id="0" w:name="_GoBack"/>
            <w:r w:rsidRPr="00902427">
              <w:rPr>
                <w:b/>
                <w:bCs/>
              </w:rPr>
              <w:t>P-1998-69</w:t>
            </w:r>
            <w:bookmarkEnd w:id="0"/>
          </w:p>
        </w:tc>
      </w:tr>
    </w:tbl>
    <w:p w:rsidR="00902427" w:rsidRPr="00902427" w:rsidRDefault="00902427" w:rsidP="0090242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02427" w:rsidRPr="00902427" w:rsidTr="00902427">
        <w:trPr>
          <w:tblCellSpacing w:w="0" w:type="dxa"/>
        </w:trPr>
        <w:tc>
          <w:tcPr>
            <w:tcW w:w="2130" w:type="dxa"/>
            <w:hideMark/>
          </w:tcPr>
          <w:p w:rsidR="00000000" w:rsidRPr="00902427" w:rsidRDefault="00902427" w:rsidP="00902427">
            <w:r w:rsidRPr="00902427">
              <w:rPr>
                <w:b/>
                <w:bCs/>
              </w:rPr>
              <w:t>Tax Type:</w:t>
            </w:r>
          </w:p>
        </w:tc>
        <w:tc>
          <w:tcPr>
            <w:tcW w:w="8190" w:type="dxa"/>
            <w:hideMark/>
          </w:tcPr>
          <w:p w:rsidR="00902427" w:rsidRPr="00902427" w:rsidRDefault="00902427" w:rsidP="00902427">
            <w:r w:rsidRPr="00902427">
              <w:rPr>
                <w:b/>
                <w:bCs/>
              </w:rPr>
              <w:t>Kansas Retailers' Sales Tax</w:t>
            </w:r>
          </w:p>
        </w:tc>
      </w:tr>
      <w:tr w:rsidR="00902427" w:rsidRPr="00902427" w:rsidTr="00902427">
        <w:trPr>
          <w:tblCellSpacing w:w="0" w:type="dxa"/>
        </w:trPr>
        <w:tc>
          <w:tcPr>
            <w:tcW w:w="2130" w:type="dxa"/>
            <w:hideMark/>
          </w:tcPr>
          <w:p w:rsidR="00902427" w:rsidRPr="00902427" w:rsidRDefault="00902427" w:rsidP="00902427">
            <w:r w:rsidRPr="00902427">
              <w:rPr>
                <w:b/>
                <w:bCs/>
              </w:rPr>
              <w:t>Brief Description:</w:t>
            </w:r>
          </w:p>
        </w:tc>
        <w:tc>
          <w:tcPr>
            <w:tcW w:w="8190" w:type="dxa"/>
            <w:hideMark/>
          </w:tcPr>
          <w:p w:rsidR="00902427" w:rsidRPr="00902427" w:rsidRDefault="00902427" w:rsidP="00902427">
            <w:r w:rsidRPr="00902427">
              <w:rPr>
                <w:b/>
                <w:bCs/>
              </w:rPr>
              <w:t>Non-titled equipment.</w:t>
            </w:r>
          </w:p>
        </w:tc>
      </w:tr>
      <w:tr w:rsidR="00902427" w:rsidRPr="00902427" w:rsidTr="00902427">
        <w:trPr>
          <w:tblCellSpacing w:w="0" w:type="dxa"/>
        </w:trPr>
        <w:tc>
          <w:tcPr>
            <w:tcW w:w="2130" w:type="dxa"/>
            <w:hideMark/>
          </w:tcPr>
          <w:p w:rsidR="00902427" w:rsidRPr="00902427" w:rsidRDefault="00902427" w:rsidP="00902427">
            <w:r w:rsidRPr="00902427">
              <w:rPr>
                <w:b/>
                <w:bCs/>
              </w:rPr>
              <w:t>Keywords:</w:t>
            </w:r>
          </w:p>
        </w:tc>
        <w:tc>
          <w:tcPr>
            <w:tcW w:w="8190" w:type="dxa"/>
            <w:hideMark/>
          </w:tcPr>
          <w:p w:rsidR="00902427" w:rsidRPr="00902427" w:rsidRDefault="00902427" w:rsidP="00902427"/>
        </w:tc>
      </w:tr>
      <w:tr w:rsidR="00902427" w:rsidRPr="00902427" w:rsidTr="00902427">
        <w:trPr>
          <w:tblCellSpacing w:w="0" w:type="dxa"/>
        </w:trPr>
        <w:tc>
          <w:tcPr>
            <w:tcW w:w="2130" w:type="dxa"/>
            <w:hideMark/>
          </w:tcPr>
          <w:p w:rsidR="00902427" w:rsidRPr="00902427" w:rsidRDefault="00902427" w:rsidP="00902427">
            <w:r w:rsidRPr="00902427">
              <w:rPr>
                <w:b/>
                <w:bCs/>
              </w:rPr>
              <w:t>Approval Date:</w:t>
            </w:r>
          </w:p>
        </w:tc>
        <w:tc>
          <w:tcPr>
            <w:tcW w:w="8190" w:type="dxa"/>
            <w:hideMark/>
          </w:tcPr>
          <w:p w:rsidR="00902427" w:rsidRPr="00902427" w:rsidRDefault="00902427" w:rsidP="00902427">
            <w:r w:rsidRPr="00902427">
              <w:rPr>
                <w:b/>
                <w:bCs/>
              </w:rPr>
              <w:t>08/21/1998</w:t>
            </w:r>
          </w:p>
        </w:tc>
      </w:tr>
    </w:tbl>
    <w:p w:rsidR="00000000" w:rsidRPr="00902427" w:rsidRDefault="00902427" w:rsidP="00902427">
      <w:r w:rsidRPr="00902427">
        <w:pict>
          <v:rect id="_x0000_i1522" style="width:468pt;height:5.25pt" o:hrstd="t" o:hrnoshade="t" o:hr="t" fillcolor="navy" stroked="f"/>
        </w:pict>
      </w:r>
    </w:p>
    <w:p w:rsidR="00902427" w:rsidRPr="00902427" w:rsidRDefault="00902427" w:rsidP="00902427">
      <w:r w:rsidRPr="00902427">
        <w:br/>
      </w:r>
      <w:r w:rsidRPr="00902427">
        <w:rPr>
          <w:b/>
          <w:bCs/>
        </w:rPr>
        <w:t>Body:</w:t>
      </w:r>
    </w:p>
    <w:p w:rsidR="00902427" w:rsidRPr="00902427" w:rsidRDefault="00902427" w:rsidP="00902427">
      <w:r w:rsidRPr="00902427">
        <w:t>Office of Policy &amp; Research</w:t>
      </w:r>
    </w:p>
    <w:p w:rsidR="00736C7F" w:rsidRPr="00902427" w:rsidRDefault="00902427" w:rsidP="00902427">
      <w:r w:rsidRPr="00902427">
        <w:br/>
        <w:t>August 21, 1998</w:t>
      </w:r>
      <w:r w:rsidRPr="00902427">
        <w:br/>
      </w:r>
      <w:r w:rsidRPr="00902427">
        <w:br/>
      </w:r>
      <w:r w:rsidRPr="00902427">
        <w:br/>
        <w:t>XXXXXXXXXXXXXXX</w:t>
      </w:r>
      <w:r w:rsidRPr="00902427">
        <w:br/>
        <w:t>XXXXXXXXXXXXX</w:t>
      </w:r>
      <w:r w:rsidRPr="00902427">
        <w:br/>
        <w:t>XXXXXXXXXXXXXXXX</w:t>
      </w:r>
      <w:r w:rsidRPr="00902427">
        <w:br/>
        <w:t>XXXXXXXXXXXXXXXXX</w:t>
      </w:r>
      <w:r w:rsidRPr="00902427">
        <w:br/>
      </w:r>
      <w:r w:rsidRPr="00902427">
        <w:br/>
      </w:r>
      <w:r w:rsidRPr="00902427">
        <w:br/>
        <w:t>Dear Ms. XXXXXXXXXX</w:t>
      </w:r>
      <w:proofErr w:type="gramStart"/>
      <w:r w:rsidRPr="00902427">
        <w:t>:</w:t>
      </w:r>
      <w:proofErr w:type="gramEnd"/>
      <w:r w:rsidRPr="00902427">
        <w:br/>
      </w:r>
      <w:r w:rsidRPr="00902427">
        <w:br/>
        <w:t>The purpose of this letter is to respond to your letter dated July 31, 1998. This is a private letter ruling pursuant to Kansas Administrative Regulation 92-19-59.</w:t>
      </w:r>
      <w:r w:rsidRPr="00902427">
        <w:br/>
      </w:r>
      <w:r w:rsidRPr="00902427">
        <w:br/>
        <w:t>You asked if your company should collect Kansas retailers’ sales tax on the sale of non-titled equipment that may be moved on highways.</w:t>
      </w:r>
      <w:r w:rsidRPr="00902427">
        <w:br/>
      </w:r>
      <w:r w:rsidRPr="00902427">
        <w:br/>
        <w:t>It is the opinion of the Kansas Department of Revenue that a retail sale of non-titled equipment would be subject to sales or compensating tax.</w:t>
      </w:r>
      <w:r w:rsidRPr="00902427">
        <w:br/>
      </w:r>
      <w:r w:rsidRPr="00902427">
        <w:br/>
        <w:t>This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effects this private letter ruling.</w:t>
      </w:r>
      <w:r w:rsidRPr="00902427">
        <w:br/>
      </w:r>
      <w:r w:rsidRPr="00902427">
        <w:br/>
        <w:t>Sincerely</w:t>
      </w:r>
      <w:proofErr w:type="gramStart"/>
      <w:r w:rsidRPr="00902427">
        <w:t>,</w:t>
      </w:r>
      <w:proofErr w:type="gramEnd"/>
      <w:r w:rsidRPr="00902427">
        <w:br/>
      </w:r>
      <w:r w:rsidRPr="00902427">
        <w:br/>
      </w:r>
      <w:r w:rsidRPr="00902427">
        <w:lastRenderedPageBreak/>
        <w:br/>
        <w:t xml:space="preserve">Mark D. </w:t>
      </w:r>
      <w:proofErr w:type="spellStart"/>
      <w:r w:rsidRPr="00902427">
        <w:t>Ciardullo</w:t>
      </w:r>
      <w:proofErr w:type="spellEnd"/>
      <w:r w:rsidRPr="00902427">
        <w:br/>
        <w:t>Tax Specialist</w:t>
      </w:r>
      <w:r w:rsidRPr="00902427">
        <w:br/>
      </w:r>
      <w:r w:rsidRPr="00902427">
        <w:br/>
        <w:t>MDC</w:t>
      </w:r>
      <w:r w:rsidRPr="00902427">
        <w:br/>
      </w:r>
      <w:r w:rsidRPr="00902427">
        <w:br/>
      </w:r>
      <w:r w:rsidRPr="00902427">
        <w:br/>
      </w:r>
      <w:r w:rsidRPr="00902427">
        <w:rPr>
          <w:b/>
          <w:bCs/>
        </w:rPr>
        <w:t>Date Composed: 08/28/1998 Date Modified: 10/10/2001</w:t>
      </w:r>
    </w:p>
    <w:sectPr w:rsidR="00736C7F" w:rsidRPr="00902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0E65B8"/>
    <w:rsid w:val="00120535"/>
    <w:rsid w:val="001238FE"/>
    <w:rsid w:val="001669A2"/>
    <w:rsid w:val="0017622A"/>
    <w:rsid w:val="001919CC"/>
    <w:rsid w:val="0019407B"/>
    <w:rsid w:val="0019621B"/>
    <w:rsid w:val="001C12DC"/>
    <w:rsid w:val="001C5BFC"/>
    <w:rsid w:val="00216C66"/>
    <w:rsid w:val="00222893"/>
    <w:rsid w:val="00223D4F"/>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932"/>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54FA"/>
    <w:rsid w:val="00AD1B41"/>
    <w:rsid w:val="00AE52AB"/>
    <w:rsid w:val="00B03698"/>
    <w:rsid w:val="00B23597"/>
    <w:rsid w:val="00B3081F"/>
    <w:rsid w:val="00B30FB8"/>
    <w:rsid w:val="00B31B0E"/>
    <w:rsid w:val="00B72356"/>
    <w:rsid w:val="00B8778D"/>
    <w:rsid w:val="00BA1676"/>
    <w:rsid w:val="00BA3055"/>
    <w:rsid w:val="00BC10BE"/>
    <w:rsid w:val="00BD6B93"/>
    <w:rsid w:val="00BF17AB"/>
    <w:rsid w:val="00BF4162"/>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92B81"/>
    <w:rsid w:val="00DA7AEB"/>
    <w:rsid w:val="00DC0434"/>
    <w:rsid w:val="00DC6928"/>
    <w:rsid w:val="00DE027F"/>
    <w:rsid w:val="00DE2EB5"/>
    <w:rsid w:val="00DF7DA1"/>
    <w:rsid w:val="00E048D7"/>
    <w:rsid w:val="00E50666"/>
    <w:rsid w:val="00E67E29"/>
    <w:rsid w:val="00E91577"/>
    <w:rsid w:val="00E935B8"/>
    <w:rsid w:val="00EA3DD9"/>
    <w:rsid w:val="00EB5446"/>
    <w:rsid w:val="00EE78A5"/>
    <w:rsid w:val="00F56AD1"/>
    <w:rsid w:val="00F576E8"/>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2020-09-15T14:40:00Z</dcterms:created>
  <dcterms:modified xsi:type="dcterms:W3CDTF">2020-09-15T14:40:00Z</dcterms:modified>
</cp:coreProperties>
</file>